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EB6" w:rsidRDefault="00B74EB6" w:rsidP="00B74EB6">
      <w:pPr>
        <w:spacing w:line="500" w:lineRule="exact"/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杭州电子科技大学</w:t>
      </w:r>
      <w:r>
        <w:rPr>
          <w:rFonts w:hint="eastAsia"/>
          <w:b/>
          <w:bCs/>
          <w:sz w:val="28"/>
        </w:rPr>
        <w:t xml:space="preserve">                                          </w:t>
      </w:r>
      <w:r>
        <w:rPr>
          <w:rFonts w:hint="eastAsia"/>
          <w:b/>
          <w:bCs/>
          <w:sz w:val="28"/>
        </w:rPr>
        <w:t>全国硕士研究生入学考试业务课考试大纲</w:t>
      </w:r>
    </w:p>
    <w:p w:rsidR="00B74EB6" w:rsidRDefault="00B74EB6" w:rsidP="00B74EB6">
      <w:pPr>
        <w:spacing w:line="500" w:lineRule="exact"/>
        <w:rPr>
          <w:b/>
          <w:bCs/>
          <w:sz w:val="28"/>
          <w:u w:val="single"/>
        </w:rPr>
      </w:pPr>
      <w:r>
        <w:rPr>
          <w:rFonts w:hint="eastAsia"/>
          <w:b/>
          <w:bCs/>
          <w:sz w:val="28"/>
          <w:u w:val="single"/>
        </w:rPr>
        <w:t xml:space="preserve">       </w:t>
      </w:r>
      <w:r>
        <w:rPr>
          <w:rFonts w:hint="eastAsia"/>
          <w:b/>
          <w:bCs/>
          <w:sz w:val="28"/>
          <w:u w:val="single"/>
        </w:rPr>
        <w:t>考试科目名称：计算机网络</w:t>
      </w:r>
      <w:r>
        <w:rPr>
          <w:rFonts w:hint="eastAsia"/>
          <w:b/>
          <w:bCs/>
          <w:sz w:val="28"/>
          <w:u w:val="single"/>
        </w:rPr>
        <w:t xml:space="preserve">         </w:t>
      </w:r>
      <w:r>
        <w:rPr>
          <w:rFonts w:hint="eastAsia"/>
          <w:b/>
          <w:bCs/>
          <w:sz w:val="28"/>
          <w:u w:val="single"/>
        </w:rPr>
        <w:t>科目代码：</w:t>
      </w:r>
      <w:r w:rsidR="006E665F">
        <w:rPr>
          <w:b/>
          <w:bCs/>
          <w:sz w:val="28"/>
          <w:u w:val="single"/>
        </w:rPr>
        <w:t xml:space="preserve">855 </w:t>
      </w:r>
      <w:r>
        <w:rPr>
          <w:rFonts w:hint="eastAsia"/>
          <w:b/>
          <w:bCs/>
          <w:sz w:val="28"/>
          <w:u w:val="single"/>
        </w:rPr>
        <w:t xml:space="preserve">     </w:t>
      </w:r>
    </w:p>
    <w:p w:rsidR="00B74EB6" w:rsidRDefault="00B74EB6" w:rsidP="00B74EB6">
      <w:pPr>
        <w:spacing w:line="260" w:lineRule="exact"/>
        <w:jc w:val="left"/>
      </w:pPr>
    </w:p>
    <w:p w:rsidR="00055ADB" w:rsidRPr="00155143" w:rsidRDefault="00055ADB" w:rsidP="00055ADB">
      <w:pPr>
        <w:pStyle w:val="a3"/>
        <w:numPr>
          <w:ilvl w:val="0"/>
          <w:numId w:val="14"/>
        </w:numPr>
        <w:spacing w:beforeLines="50" w:before="156" w:afterLines="50" w:after="156" w:line="260" w:lineRule="exact"/>
        <w:ind w:firstLineChars="0"/>
        <w:jc w:val="left"/>
        <w:rPr>
          <w:rFonts w:ascii="黑体" w:eastAsia="黑体"/>
          <w:color w:val="000000"/>
          <w:sz w:val="28"/>
          <w:szCs w:val="28"/>
        </w:rPr>
      </w:pPr>
      <w:r w:rsidRPr="00155143">
        <w:rPr>
          <w:rFonts w:ascii="黑体" w:eastAsia="黑体"/>
          <w:color w:val="000000"/>
          <w:sz w:val="28"/>
          <w:szCs w:val="28"/>
        </w:rPr>
        <w:t>计算机网络</w:t>
      </w:r>
      <w:r w:rsidRPr="00155143">
        <w:rPr>
          <w:rFonts w:ascii="黑体" w:eastAsia="黑体" w:hint="eastAsia"/>
          <w:color w:val="000000"/>
          <w:sz w:val="28"/>
          <w:szCs w:val="28"/>
        </w:rPr>
        <w:t>概述</w:t>
      </w:r>
      <w:bookmarkStart w:id="0" w:name="_GoBack"/>
      <w:bookmarkEnd w:id="0"/>
    </w:p>
    <w:p w:rsidR="00055ADB" w:rsidRPr="00155143" w:rsidRDefault="00055ADB" w:rsidP="00055ADB">
      <w:pPr>
        <w:pStyle w:val="a3"/>
        <w:numPr>
          <w:ilvl w:val="0"/>
          <w:numId w:val="23"/>
        </w:numPr>
        <w:spacing w:line="260" w:lineRule="exact"/>
        <w:ind w:firstLineChars="0"/>
        <w:jc w:val="left"/>
      </w:pPr>
      <w:r w:rsidRPr="00155143">
        <w:rPr>
          <w:rFonts w:hint="eastAsia"/>
        </w:rPr>
        <w:t>计算机网络技术的发展历程</w:t>
      </w:r>
    </w:p>
    <w:p w:rsidR="00055ADB" w:rsidRPr="00155143" w:rsidRDefault="00055ADB" w:rsidP="00055ADB">
      <w:pPr>
        <w:pStyle w:val="a3"/>
        <w:numPr>
          <w:ilvl w:val="0"/>
          <w:numId w:val="23"/>
        </w:numPr>
        <w:spacing w:line="260" w:lineRule="exact"/>
        <w:ind w:firstLineChars="0"/>
        <w:jc w:val="left"/>
      </w:pPr>
      <w:r w:rsidRPr="00155143">
        <w:rPr>
          <w:rFonts w:hint="eastAsia"/>
        </w:rPr>
        <w:t>计算机网络定义及描述</w:t>
      </w:r>
    </w:p>
    <w:p w:rsidR="00055ADB" w:rsidRPr="00155143" w:rsidRDefault="00055ADB" w:rsidP="00055ADB">
      <w:pPr>
        <w:pStyle w:val="a3"/>
        <w:numPr>
          <w:ilvl w:val="0"/>
          <w:numId w:val="23"/>
        </w:numPr>
        <w:spacing w:line="260" w:lineRule="exact"/>
        <w:ind w:firstLineChars="0"/>
        <w:jc w:val="left"/>
      </w:pPr>
      <w:r w:rsidRPr="00155143">
        <w:rPr>
          <w:rFonts w:hint="eastAsia"/>
        </w:rPr>
        <w:t>计算机网络</w:t>
      </w:r>
      <w:r w:rsidRPr="00155143">
        <w:t>的</w:t>
      </w:r>
      <w:r w:rsidRPr="00155143">
        <w:rPr>
          <w:rFonts w:hint="eastAsia"/>
        </w:rPr>
        <w:t>基本</w:t>
      </w:r>
      <w:r w:rsidRPr="00155143">
        <w:t>概念</w:t>
      </w:r>
    </w:p>
    <w:p w:rsidR="00055ADB" w:rsidRPr="00155143" w:rsidRDefault="00055ADB" w:rsidP="00055ADB">
      <w:pPr>
        <w:pStyle w:val="a3"/>
        <w:numPr>
          <w:ilvl w:val="0"/>
          <w:numId w:val="23"/>
        </w:numPr>
        <w:spacing w:line="260" w:lineRule="exact"/>
        <w:ind w:firstLineChars="0"/>
        <w:jc w:val="left"/>
      </w:pPr>
      <w:r w:rsidRPr="00155143">
        <w:rPr>
          <w:rFonts w:hint="eastAsia"/>
        </w:rPr>
        <w:t>计算机网络的组成和结构</w:t>
      </w:r>
    </w:p>
    <w:p w:rsidR="00055ADB" w:rsidRPr="00155143" w:rsidRDefault="00055ADB" w:rsidP="00055ADB">
      <w:pPr>
        <w:pStyle w:val="a3"/>
        <w:numPr>
          <w:ilvl w:val="0"/>
          <w:numId w:val="23"/>
        </w:numPr>
        <w:spacing w:line="260" w:lineRule="exact"/>
        <w:ind w:firstLineChars="0"/>
        <w:jc w:val="left"/>
      </w:pPr>
      <w:r w:rsidRPr="00155143">
        <w:t>网络的边缘与</w:t>
      </w:r>
      <w:r w:rsidRPr="00155143">
        <w:rPr>
          <w:rFonts w:hint="eastAsia"/>
        </w:rPr>
        <w:t>网络</w:t>
      </w:r>
      <w:r w:rsidRPr="00155143">
        <w:t>核心</w:t>
      </w:r>
      <w:r w:rsidRPr="00155143">
        <w:rPr>
          <w:rFonts w:hint="eastAsia"/>
        </w:rPr>
        <w:t>、两级子网</w:t>
      </w:r>
    </w:p>
    <w:p w:rsidR="00055ADB" w:rsidRPr="00155143" w:rsidRDefault="00055ADB" w:rsidP="00055ADB">
      <w:pPr>
        <w:pStyle w:val="a3"/>
        <w:numPr>
          <w:ilvl w:val="0"/>
          <w:numId w:val="23"/>
        </w:numPr>
        <w:spacing w:line="260" w:lineRule="exact"/>
        <w:ind w:firstLineChars="0"/>
        <w:jc w:val="left"/>
      </w:pPr>
      <w:r w:rsidRPr="00155143">
        <w:rPr>
          <w:rFonts w:hint="eastAsia"/>
        </w:rPr>
        <w:t>网络中的地址及地址之间的关系</w:t>
      </w:r>
    </w:p>
    <w:p w:rsidR="00055ADB" w:rsidRDefault="00055ADB" w:rsidP="00055ADB">
      <w:pPr>
        <w:pStyle w:val="a3"/>
        <w:numPr>
          <w:ilvl w:val="0"/>
          <w:numId w:val="23"/>
        </w:numPr>
        <w:spacing w:line="260" w:lineRule="exact"/>
        <w:ind w:firstLineChars="0"/>
        <w:jc w:val="left"/>
      </w:pPr>
      <w:r w:rsidRPr="00155143">
        <w:rPr>
          <w:rFonts w:hint="eastAsia"/>
        </w:rPr>
        <w:t>与计算机网络有关的技术标准</w:t>
      </w:r>
    </w:p>
    <w:p w:rsidR="00055ADB" w:rsidRPr="00155143" w:rsidRDefault="00055ADB" w:rsidP="00055ADB">
      <w:pPr>
        <w:pStyle w:val="a3"/>
        <w:spacing w:line="260" w:lineRule="exact"/>
        <w:ind w:left="420" w:firstLineChars="0" w:firstLine="0"/>
        <w:jc w:val="left"/>
      </w:pPr>
    </w:p>
    <w:p w:rsidR="00055ADB" w:rsidRDefault="00055ADB" w:rsidP="00055ADB">
      <w:pPr>
        <w:pStyle w:val="a3"/>
        <w:numPr>
          <w:ilvl w:val="0"/>
          <w:numId w:val="14"/>
        </w:numPr>
        <w:spacing w:beforeLines="50" w:before="156" w:afterLines="50" w:after="156" w:line="260" w:lineRule="exact"/>
        <w:ind w:firstLineChars="0"/>
        <w:jc w:val="left"/>
        <w:rPr>
          <w:rFonts w:hAnsi="宋体"/>
          <w:b/>
          <w:bCs/>
          <w:color w:val="000000"/>
          <w:kern w:val="0"/>
          <w:szCs w:val="18"/>
        </w:rPr>
      </w:pPr>
      <w:r w:rsidRPr="00155143">
        <w:rPr>
          <w:rFonts w:ascii="黑体" w:eastAsia="黑体"/>
          <w:color w:val="000000"/>
          <w:sz w:val="28"/>
          <w:szCs w:val="28"/>
        </w:rPr>
        <w:t>计算机网络</w:t>
      </w:r>
      <w:r w:rsidRPr="00155143">
        <w:rPr>
          <w:rFonts w:ascii="黑体" w:eastAsia="黑体" w:hint="eastAsia"/>
          <w:color w:val="000000"/>
          <w:sz w:val="28"/>
          <w:szCs w:val="28"/>
        </w:rPr>
        <w:t>体系结构和网络协议</w:t>
      </w:r>
    </w:p>
    <w:p w:rsidR="00055ADB" w:rsidRPr="00155143" w:rsidRDefault="00055ADB" w:rsidP="00055ADB">
      <w:pPr>
        <w:pStyle w:val="a3"/>
        <w:numPr>
          <w:ilvl w:val="0"/>
          <w:numId w:val="24"/>
        </w:numPr>
        <w:spacing w:line="260" w:lineRule="exact"/>
        <w:ind w:firstLineChars="0"/>
        <w:jc w:val="left"/>
      </w:pPr>
      <w:r w:rsidRPr="00155143">
        <w:rPr>
          <w:rFonts w:hint="eastAsia"/>
        </w:rPr>
        <w:t>计算机网络协议描述方法</w:t>
      </w:r>
    </w:p>
    <w:p w:rsidR="00055ADB" w:rsidRPr="00155143" w:rsidRDefault="00055ADB" w:rsidP="00055ADB">
      <w:pPr>
        <w:pStyle w:val="a3"/>
        <w:numPr>
          <w:ilvl w:val="0"/>
          <w:numId w:val="24"/>
        </w:numPr>
        <w:spacing w:line="260" w:lineRule="exact"/>
        <w:ind w:firstLineChars="0"/>
        <w:jc w:val="left"/>
      </w:pPr>
      <w:r w:rsidRPr="00155143">
        <w:rPr>
          <w:rFonts w:hint="eastAsia"/>
        </w:rPr>
        <w:t>计算机网络体系结构</w:t>
      </w:r>
    </w:p>
    <w:p w:rsidR="00055ADB" w:rsidRPr="00155143" w:rsidRDefault="00055ADB" w:rsidP="00055ADB">
      <w:pPr>
        <w:pStyle w:val="a3"/>
        <w:numPr>
          <w:ilvl w:val="0"/>
          <w:numId w:val="24"/>
        </w:numPr>
        <w:spacing w:line="260" w:lineRule="exact"/>
        <w:ind w:firstLineChars="0"/>
        <w:jc w:val="left"/>
      </w:pPr>
      <w:r w:rsidRPr="00155143">
        <w:rPr>
          <w:rFonts w:hint="eastAsia"/>
        </w:rPr>
        <w:t>OSI</w:t>
      </w:r>
      <w:r w:rsidRPr="00155143">
        <w:rPr>
          <w:rFonts w:hint="eastAsia"/>
        </w:rPr>
        <w:t>参考模型的分层及各层的功能</w:t>
      </w:r>
    </w:p>
    <w:p w:rsidR="00055ADB" w:rsidRPr="00155143" w:rsidRDefault="00055ADB" w:rsidP="00055ADB">
      <w:pPr>
        <w:pStyle w:val="a3"/>
        <w:numPr>
          <w:ilvl w:val="0"/>
          <w:numId w:val="24"/>
        </w:numPr>
        <w:spacing w:line="260" w:lineRule="exact"/>
        <w:ind w:firstLineChars="0"/>
        <w:jc w:val="left"/>
      </w:pPr>
      <w:r w:rsidRPr="00155143">
        <w:rPr>
          <w:rFonts w:hint="eastAsia"/>
        </w:rPr>
        <w:t>TCP/IP</w:t>
      </w:r>
      <w:r w:rsidRPr="00155143">
        <w:rPr>
          <w:rFonts w:hint="eastAsia"/>
        </w:rPr>
        <w:t>协议簇</w:t>
      </w:r>
      <w:r w:rsidRPr="00155143">
        <w:t xml:space="preserve"> </w:t>
      </w:r>
    </w:p>
    <w:p w:rsidR="00055ADB" w:rsidRPr="00155143" w:rsidRDefault="00055ADB" w:rsidP="00055ADB">
      <w:pPr>
        <w:pStyle w:val="a3"/>
        <w:numPr>
          <w:ilvl w:val="0"/>
          <w:numId w:val="24"/>
        </w:numPr>
        <w:spacing w:line="260" w:lineRule="exact"/>
        <w:ind w:firstLineChars="0"/>
        <w:jc w:val="left"/>
      </w:pPr>
      <w:r w:rsidRPr="00155143">
        <w:t>分组交换</w:t>
      </w:r>
      <w:r w:rsidRPr="00155143">
        <w:rPr>
          <w:rFonts w:hint="eastAsia"/>
        </w:rPr>
        <w:t>、存储转发</w:t>
      </w:r>
    </w:p>
    <w:p w:rsidR="00055ADB" w:rsidRPr="00155143" w:rsidRDefault="00055ADB" w:rsidP="00055ADB">
      <w:pPr>
        <w:pStyle w:val="a3"/>
        <w:numPr>
          <w:ilvl w:val="0"/>
          <w:numId w:val="24"/>
        </w:numPr>
        <w:spacing w:line="260" w:lineRule="exact"/>
        <w:ind w:firstLineChars="0"/>
        <w:jc w:val="left"/>
      </w:pPr>
      <w:r w:rsidRPr="00155143">
        <w:t>协议分层和服务模型</w:t>
      </w:r>
    </w:p>
    <w:p w:rsidR="00055ADB" w:rsidRPr="00155143" w:rsidRDefault="00055ADB" w:rsidP="00055ADB">
      <w:pPr>
        <w:pStyle w:val="a3"/>
        <w:numPr>
          <w:ilvl w:val="0"/>
          <w:numId w:val="24"/>
        </w:numPr>
        <w:spacing w:line="260" w:lineRule="exact"/>
        <w:ind w:firstLineChars="0"/>
        <w:jc w:val="left"/>
      </w:pPr>
      <w:r w:rsidRPr="00155143">
        <w:rPr>
          <w:rFonts w:hint="eastAsia"/>
        </w:rPr>
        <w:t>网络中的服务</w:t>
      </w:r>
    </w:p>
    <w:p w:rsidR="00055ADB" w:rsidRPr="00155143" w:rsidRDefault="00055ADB" w:rsidP="00055ADB">
      <w:pPr>
        <w:pStyle w:val="a3"/>
        <w:numPr>
          <w:ilvl w:val="0"/>
          <w:numId w:val="24"/>
        </w:numPr>
        <w:spacing w:line="260" w:lineRule="exact"/>
        <w:ind w:firstLineChars="0"/>
        <w:jc w:val="left"/>
      </w:pPr>
      <w:r w:rsidRPr="00155143">
        <w:rPr>
          <w:rFonts w:hint="eastAsia"/>
        </w:rPr>
        <w:t>协议和服务的关系</w:t>
      </w:r>
    </w:p>
    <w:p w:rsidR="00055ADB" w:rsidRDefault="00055ADB" w:rsidP="00055ADB">
      <w:pPr>
        <w:widowControl/>
        <w:ind w:firstLine="435"/>
        <w:rPr>
          <w:rFonts w:hAnsi="宋体"/>
          <w:color w:val="000000"/>
          <w:kern w:val="0"/>
          <w:szCs w:val="18"/>
        </w:rPr>
      </w:pPr>
    </w:p>
    <w:p w:rsidR="00055ADB" w:rsidRPr="00155143" w:rsidRDefault="00055ADB" w:rsidP="00055ADB">
      <w:pPr>
        <w:pStyle w:val="a3"/>
        <w:numPr>
          <w:ilvl w:val="0"/>
          <w:numId w:val="14"/>
        </w:numPr>
        <w:spacing w:beforeLines="50" w:before="156" w:afterLines="50" w:after="156" w:line="260" w:lineRule="exact"/>
        <w:ind w:firstLineChars="0"/>
        <w:jc w:val="left"/>
        <w:rPr>
          <w:rFonts w:ascii="黑体" w:eastAsia="黑体"/>
          <w:color w:val="000000"/>
          <w:sz w:val="28"/>
          <w:szCs w:val="28"/>
        </w:rPr>
      </w:pPr>
      <w:r w:rsidRPr="00155143">
        <w:rPr>
          <w:rFonts w:ascii="黑体" w:eastAsia="黑体" w:hint="eastAsia"/>
          <w:color w:val="000000"/>
          <w:sz w:val="28"/>
          <w:szCs w:val="28"/>
        </w:rPr>
        <w:t>数据通信技术基础</w:t>
      </w:r>
    </w:p>
    <w:p w:rsidR="00055ADB" w:rsidRPr="00155143" w:rsidRDefault="00055ADB" w:rsidP="00055ADB">
      <w:pPr>
        <w:pStyle w:val="a3"/>
        <w:numPr>
          <w:ilvl w:val="0"/>
          <w:numId w:val="25"/>
        </w:numPr>
        <w:spacing w:line="260" w:lineRule="exact"/>
        <w:ind w:firstLineChars="0"/>
        <w:jc w:val="left"/>
      </w:pPr>
      <w:r w:rsidRPr="00155143">
        <w:rPr>
          <w:rFonts w:hint="eastAsia"/>
        </w:rPr>
        <w:t>数据通信基本知识</w:t>
      </w:r>
    </w:p>
    <w:p w:rsidR="00055ADB" w:rsidRPr="00155143" w:rsidRDefault="00055ADB" w:rsidP="00055ADB">
      <w:pPr>
        <w:pStyle w:val="a3"/>
        <w:numPr>
          <w:ilvl w:val="0"/>
          <w:numId w:val="25"/>
        </w:numPr>
        <w:spacing w:line="260" w:lineRule="exact"/>
        <w:ind w:firstLineChars="0"/>
        <w:jc w:val="left"/>
      </w:pPr>
      <w:r w:rsidRPr="00155143">
        <w:rPr>
          <w:rFonts w:hint="eastAsia"/>
        </w:rPr>
        <w:t>有线传输介质</w:t>
      </w:r>
    </w:p>
    <w:p w:rsidR="00055ADB" w:rsidRPr="00155143" w:rsidRDefault="00055ADB" w:rsidP="00055ADB">
      <w:pPr>
        <w:pStyle w:val="a3"/>
        <w:numPr>
          <w:ilvl w:val="0"/>
          <w:numId w:val="25"/>
        </w:numPr>
        <w:spacing w:line="260" w:lineRule="exact"/>
        <w:ind w:firstLineChars="0"/>
        <w:jc w:val="left"/>
      </w:pPr>
      <w:r w:rsidRPr="00155143">
        <w:rPr>
          <w:rFonts w:hint="eastAsia"/>
        </w:rPr>
        <w:t>无线传输介质</w:t>
      </w:r>
    </w:p>
    <w:p w:rsidR="00055ADB" w:rsidRPr="00155143" w:rsidRDefault="00055ADB" w:rsidP="00055ADB">
      <w:pPr>
        <w:pStyle w:val="a3"/>
        <w:numPr>
          <w:ilvl w:val="0"/>
          <w:numId w:val="25"/>
        </w:numPr>
        <w:spacing w:line="260" w:lineRule="exact"/>
        <w:ind w:firstLineChars="0"/>
        <w:jc w:val="left"/>
      </w:pPr>
      <w:r w:rsidRPr="00155143">
        <w:rPr>
          <w:rFonts w:hint="eastAsia"/>
        </w:rPr>
        <w:t>信道复用技术</w:t>
      </w:r>
      <w:r w:rsidRPr="00155143">
        <w:t xml:space="preserve"> </w:t>
      </w:r>
    </w:p>
    <w:p w:rsidR="00055ADB" w:rsidRPr="00155143" w:rsidRDefault="00055ADB" w:rsidP="00055ADB">
      <w:pPr>
        <w:pStyle w:val="a3"/>
        <w:numPr>
          <w:ilvl w:val="0"/>
          <w:numId w:val="25"/>
        </w:numPr>
        <w:spacing w:line="260" w:lineRule="exact"/>
        <w:ind w:firstLineChars="0"/>
        <w:jc w:val="left"/>
      </w:pPr>
      <w:r w:rsidRPr="00155143">
        <w:rPr>
          <w:rFonts w:hint="eastAsia"/>
        </w:rPr>
        <w:t>数据编码技术</w:t>
      </w:r>
    </w:p>
    <w:p w:rsidR="00055ADB" w:rsidRPr="00155143" w:rsidRDefault="00055ADB" w:rsidP="00055ADB">
      <w:pPr>
        <w:pStyle w:val="a3"/>
        <w:numPr>
          <w:ilvl w:val="0"/>
          <w:numId w:val="25"/>
        </w:numPr>
        <w:spacing w:line="260" w:lineRule="exact"/>
        <w:ind w:firstLineChars="0"/>
        <w:jc w:val="left"/>
      </w:pPr>
      <w:r w:rsidRPr="00155143">
        <w:rPr>
          <w:rFonts w:hint="eastAsia"/>
        </w:rPr>
        <w:t>交换技术</w:t>
      </w:r>
    </w:p>
    <w:p w:rsidR="00055ADB" w:rsidRPr="00155143" w:rsidRDefault="00055ADB" w:rsidP="00055ADB">
      <w:pPr>
        <w:pStyle w:val="a3"/>
        <w:numPr>
          <w:ilvl w:val="0"/>
          <w:numId w:val="25"/>
        </w:numPr>
        <w:spacing w:line="260" w:lineRule="exact"/>
        <w:ind w:firstLineChars="0"/>
        <w:jc w:val="left"/>
      </w:pPr>
      <w:r w:rsidRPr="00155143">
        <w:rPr>
          <w:rFonts w:hint="eastAsia"/>
        </w:rPr>
        <w:t>差错控制技术</w:t>
      </w:r>
    </w:p>
    <w:p w:rsidR="00055ADB" w:rsidRDefault="00055ADB" w:rsidP="00055ADB">
      <w:pPr>
        <w:widowControl/>
        <w:ind w:firstLine="435"/>
        <w:rPr>
          <w:rFonts w:hAnsi="宋体"/>
          <w:color w:val="000000"/>
          <w:kern w:val="0"/>
          <w:szCs w:val="18"/>
        </w:rPr>
      </w:pPr>
    </w:p>
    <w:p w:rsidR="00055ADB" w:rsidRPr="00155143" w:rsidRDefault="00055ADB" w:rsidP="00055ADB">
      <w:pPr>
        <w:pStyle w:val="a3"/>
        <w:numPr>
          <w:ilvl w:val="0"/>
          <w:numId w:val="14"/>
        </w:numPr>
        <w:spacing w:beforeLines="50" w:before="156" w:afterLines="50" w:after="156" w:line="260" w:lineRule="exact"/>
        <w:ind w:firstLineChars="0"/>
        <w:jc w:val="left"/>
        <w:rPr>
          <w:rFonts w:ascii="黑体" w:eastAsia="黑体"/>
          <w:color w:val="000000"/>
          <w:sz w:val="28"/>
          <w:szCs w:val="28"/>
        </w:rPr>
      </w:pPr>
      <w:r w:rsidRPr="00155143">
        <w:rPr>
          <w:rFonts w:ascii="黑体" w:eastAsia="黑体"/>
          <w:color w:val="000000"/>
          <w:sz w:val="28"/>
          <w:szCs w:val="28"/>
        </w:rPr>
        <w:t>应用层协议的原理</w:t>
      </w:r>
    </w:p>
    <w:p w:rsidR="00055ADB" w:rsidRPr="00155143" w:rsidRDefault="00055ADB" w:rsidP="00055ADB">
      <w:pPr>
        <w:pStyle w:val="a3"/>
        <w:numPr>
          <w:ilvl w:val="0"/>
          <w:numId w:val="26"/>
        </w:numPr>
        <w:spacing w:line="260" w:lineRule="exact"/>
        <w:ind w:firstLineChars="0"/>
        <w:jc w:val="left"/>
      </w:pPr>
      <w:r w:rsidRPr="00155143">
        <w:t>应用层协议原理</w:t>
      </w:r>
      <w:r w:rsidRPr="00155143">
        <w:t xml:space="preserve"> </w:t>
      </w:r>
    </w:p>
    <w:p w:rsidR="00055ADB" w:rsidRPr="00155143" w:rsidRDefault="00055ADB" w:rsidP="00055ADB">
      <w:pPr>
        <w:pStyle w:val="a3"/>
        <w:numPr>
          <w:ilvl w:val="0"/>
          <w:numId w:val="26"/>
        </w:numPr>
        <w:spacing w:line="260" w:lineRule="exact"/>
        <w:ind w:firstLineChars="0"/>
        <w:jc w:val="left"/>
      </w:pPr>
      <w:r w:rsidRPr="00155143">
        <w:t>Web</w:t>
      </w:r>
      <w:r w:rsidRPr="00155143">
        <w:t>和</w:t>
      </w:r>
      <w:r w:rsidRPr="00155143">
        <w:t>HTTP</w:t>
      </w:r>
      <w:r w:rsidRPr="00155143">
        <w:t>协议</w:t>
      </w:r>
    </w:p>
    <w:p w:rsidR="00055ADB" w:rsidRPr="00155143" w:rsidRDefault="00055ADB" w:rsidP="00055ADB">
      <w:pPr>
        <w:pStyle w:val="a3"/>
        <w:numPr>
          <w:ilvl w:val="0"/>
          <w:numId w:val="26"/>
        </w:numPr>
        <w:spacing w:line="260" w:lineRule="exact"/>
        <w:ind w:firstLineChars="0"/>
        <w:jc w:val="left"/>
      </w:pPr>
      <w:r w:rsidRPr="00155143">
        <w:rPr>
          <w:rFonts w:hint="eastAsia"/>
        </w:rPr>
        <w:t>HTTP</w:t>
      </w:r>
      <w:r w:rsidRPr="00155143">
        <w:rPr>
          <w:rFonts w:hint="eastAsia"/>
        </w:rPr>
        <w:t>连接类型及特点：持续连接（流水线和非流水线方式）和非持续连接</w:t>
      </w:r>
    </w:p>
    <w:p w:rsidR="00055ADB" w:rsidRPr="00155143" w:rsidRDefault="00055ADB" w:rsidP="00055ADB">
      <w:pPr>
        <w:pStyle w:val="a3"/>
        <w:numPr>
          <w:ilvl w:val="0"/>
          <w:numId w:val="26"/>
        </w:numPr>
        <w:spacing w:line="260" w:lineRule="exact"/>
        <w:ind w:firstLineChars="0"/>
        <w:jc w:val="left"/>
      </w:pPr>
      <w:r w:rsidRPr="00155143">
        <w:t>文件传输和</w:t>
      </w:r>
      <w:r w:rsidRPr="00155143">
        <w:t>FTP</w:t>
      </w:r>
      <w:r w:rsidRPr="00155143">
        <w:t>协议</w:t>
      </w:r>
    </w:p>
    <w:p w:rsidR="00055ADB" w:rsidRPr="00155143" w:rsidRDefault="00055ADB" w:rsidP="00055ADB">
      <w:pPr>
        <w:pStyle w:val="a3"/>
        <w:numPr>
          <w:ilvl w:val="0"/>
          <w:numId w:val="26"/>
        </w:numPr>
        <w:spacing w:line="260" w:lineRule="exact"/>
        <w:ind w:firstLineChars="0"/>
        <w:jc w:val="left"/>
      </w:pPr>
      <w:r w:rsidRPr="00155143">
        <w:t>因特网中的电子邮件</w:t>
      </w:r>
    </w:p>
    <w:p w:rsidR="00055ADB" w:rsidRPr="00155143" w:rsidRDefault="00055ADB" w:rsidP="00055ADB">
      <w:pPr>
        <w:pStyle w:val="a3"/>
        <w:numPr>
          <w:ilvl w:val="0"/>
          <w:numId w:val="26"/>
        </w:numPr>
        <w:spacing w:line="260" w:lineRule="exact"/>
        <w:ind w:firstLineChars="0"/>
        <w:jc w:val="left"/>
      </w:pPr>
      <w:r w:rsidRPr="00155143">
        <w:t>域名解析系统</w:t>
      </w:r>
      <w:r w:rsidRPr="00155143">
        <w:t>DNS</w:t>
      </w:r>
    </w:p>
    <w:p w:rsidR="00055ADB" w:rsidRPr="00155143" w:rsidRDefault="00055ADB" w:rsidP="00055ADB">
      <w:pPr>
        <w:pStyle w:val="a3"/>
        <w:numPr>
          <w:ilvl w:val="0"/>
          <w:numId w:val="26"/>
        </w:numPr>
        <w:spacing w:line="260" w:lineRule="exact"/>
        <w:ind w:firstLineChars="0"/>
        <w:jc w:val="left"/>
      </w:pPr>
      <w:r w:rsidRPr="00155143">
        <w:t>用</w:t>
      </w:r>
      <w:r w:rsidRPr="00155143">
        <w:t>TCP</w:t>
      </w:r>
      <w:r w:rsidRPr="00155143">
        <w:t>和</w:t>
      </w:r>
      <w:r w:rsidRPr="00155143">
        <w:t>UDP</w:t>
      </w:r>
      <w:r w:rsidRPr="00155143">
        <w:t>进行套接字编程</w:t>
      </w:r>
    </w:p>
    <w:p w:rsidR="00055ADB" w:rsidRDefault="00055ADB" w:rsidP="00055ADB">
      <w:pPr>
        <w:widowControl/>
        <w:ind w:firstLine="435"/>
        <w:rPr>
          <w:rFonts w:hAnsi="宋体"/>
          <w:color w:val="000000"/>
          <w:kern w:val="0"/>
          <w:szCs w:val="18"/>
        </w:rPr>
      </w:pPr>
    </w:p>
    <w:p w:rsidR="00055ADB" w:rsidRPr="00155143" w:rsidRDefault="00055ADB" w:rsidP="00055ADB">
      <w:pPr>
        <w:pStyle w:val="a3"/>
        <w:numPr>
          <w:ilvl w:val="0"/>
          <w:numId w:val="14"/>
        </w:numPr>
        <w:spacing w:beforeLines="50" w:before="156" w:afterLines="50" w:after="156" w:line="260" w:lineRule="exact"/>
        <w:ind w:firstLineChars="0"/>
        <w:jc w:val="left"/>
        <w:rPr>
          <w:rFonts w:ascii="黑体" w:eastAsia="黑体"/>
          <w:color w:val="000000"/>
          <w:sz w:val="28"/>
          <w:szCs w:val="28"/>
        </w:rPr>
      </w:pPr>
      <w:r w:rsidRPr="00155143">
        <w:rPr>
          <w:rFonts w:ascii="黑体" w:eastAsia="黑体" w:hint="eastAsia"/>
          <w:color w:val="000000"/>
          <w:sz w:val="28"/>
          <w:szCs w:val="28"/>
        </w:rPr>
        <w:t>运</w:t>
      </w:r>
      <w:r w:rsidRPr="00155143">
        <w:rPr>
          <w:rFonts w:ascii="黑体" w:eastAsia="黑体"/>
          <w:color w:val="000000"/>
          <w:sz w:val="28"/>
          <w:szCs w:val="28"/>
        </w:rPr>
        <w:t>输层服务和工作原理</w:t>
      </w:r>
    </w:p>
    <w:p w:rsidR="00055ADB" w:rsidRPr="00155143" w:rsidRDefault="00055ADB" w:rsidP="00055ADB">
      <w:pPr>
        <w:pStyle w:val="a3"/>
        <w:numPr>
          <w:ilvl w:val="0"/>
          <w:numId w:val="27"/>
        </w:numPr>
        <w:spacing w:line="260" w:lineRule="exact"/>
        <w:ind w:firstLineChars="0"/>
        <w:jc w:val="left"/>
      </w:pPr>
      <w:r w:rsidRPr="00155143">
        <w:rPr>
          <w:rFonts w:hint="eastAsia"/>
        </w:rPr>
        <w:t>运</w:t>
      </w:r>
      <w:r w:rsidRPr="00155143">
        <w:t>输层</w:t>
      </w:r>
      <w:r w:rsidRPr="00155143">
        <w:rPr>
          <w:rFonts w:hint="eastAsia"/>
        </w:rPr>
        <w:t>的位置及作用</w:t>
      </w:r>
    </w:p>
    <w:p w:rsidR="00055ADB" w:rsidRPr="00155143" w:rsidRDefault="00055ADB" w:rsidP="00055ADB">
      <w:pPr>
        <w:pStyle w:val="a3"/>
        <w:numPr>
          <w:ilvl w:val="0"/>
          <w:numId w:val="27"/>
        </w:numPr>
        <w:spacing w:line="260" w:lineRule="exact"/>
        <w:ind w:firstLineChars="0"/>
        <w:jc w:val="left"/>
      </w:pPr>
      <w:r w:rsidRPr="00155143">
        <w:t>应用程序的多路复用和多路分解</w:t>
      </w:r>
    </w:p>
    <w:p w:rsidR="00055ADB" w:rsidRPr="00155143" w:rsidRDefault="00055ADB" w:rsidP="00055ADB">
      <w:pPr>
        <w:pStyle w:val="a3"/>
        <w:numPr>
          <w:ilvl w:val="0"/>
          <w:numId w:val="27"/>
        </w:numPr>
        <w:spacing w:line="260" w:lineRule="exact"/>
        <w:ind w:firstLineChars="0"/>
        <w:jc w:val="left"/>
      </w:pPr>
      <w:r w:rsidRPr="00155143">
        <w:rPr>
          <w:rFonts w:hint="eastAsia"/>
        </w:rPr>
        <w:lastRenderedPageBreak/>
        <w:t>网络协议设计涉及的问题</w:t>
      </w:r>
    </w:p>
    <w:p w:rsidR="00055ADB" w:rsidRPr="00155143" w:rsidRDefault="00055ADB" w:rsidP="00055ADB">
      <w:pPr>
        <w:pStyle w:val="a3"/>
        <w:numPr>
          <w:ilvl w:val="0"/>
          <w:numId w:val="27"/>
        </w:numPr>
        <w:spacing w:line="260" w:lineRule="exact"/>
        <w:ind w:firstLineChars="0"/>
        <w:jc w:val="left"/>
      </w:pPr>
      <w:r w:rsidRPr="00155143">
        <w:rPr>
          <w:rFonts w:hint="eastAsia"/>
        </w:rPr>
        <w:t>可靠数据传输协议的设计</w:t>
      </w:r>
    </w:p>
    <w:p w:rsidR="00055ADB" w:rsidRPr="00155143" w:rsidRDefault="00055ADB" w:rsidP="00055ADB">
      <w:pPr>
        <w:pStyle w:val="a3"/>
        <w:numPr>
          <w:ilvl w:val="0"/>
          <w:numId w:val="27"/>
        </w:numPr>
        <w:spacing w:line="260" w:lineRule="exact"/>
        <w:ind w:firstLineChars="0"/>
        <w:jc w:val="left"/>
      </w:pPr>
      <w:r w:rsidRPr="00155143">
        <w:t>无连接的传输：</w:t>
      </w:r>
      <w:r w:rsidRPr="00155143">
        <w:t>UDP</w:t>
      </w:r>
    </w:p>
    <w:p w:rsidR="00055ADB" w:rsidRPr="00155143" w:rsidRDefault="00055ADB" w:rsidP="00055ADB">
      <w:pPr>
        <w:pStyle w:val="a3"/>
        <w:numPr>
          <w:ilvl w:val="0"/>
          <w:numId w:val="27"/>
        </w:numPr>
        <w:spacing w:line="260" w:lineRule="exact"/>
        <w:ind w:firstLineChars="0"/>
        <w:jc w:val="left"/>
      </w:pPr>
      <w:r w:rsidRPr="00155143">
        <w:t>面向连接的传输：</w:t>
      </w:r>
      <w:r w:rsidRPr="00155143">
        <w:t xml:space="preserve">TCP </w:t>
      </w:r>
      <w:r w:rsidRPr="00155143">
        <w:rPr>
          <w:rFonts w:hint="eastAsia"/>
        </w:rPr>
        <w:t>，</w:t>
      </w:r>
      <w:r w:rsidRPr="00155143">
        <w:rPr>
          <w:rFonts w:hint="eastAsia"/>
        </w:rPr>
        <w:t>TCP</w:t>
      </w:r>
      <w:r w:rsidRPr="00155143">
        <w:rPr>
          <w:rFonts w:hint="eastAsia"/>
        </w:rPr>
        <w:t>包格式</w:t>
      </w:r>
    </w:p>
    <w:p w:rsidR="00055ADB" w:rsidRPr="00155143" w:rsidRDefault="00055ADB" w:rsidP="00055ADB">
      <w:pPr>
        <w:pStyle w:val="a3"/>
        <w:numPr>
          <w:ilvl w:val="0"/>
          <w:numId w:val="27"/>
        </w:numPr>
        <w:spacing w:line="260" w:lineRule="exact"/>
        <w:ind w:firstLineChars="0"/>
        <w:jc w:val="left"/>
      </w:pPr>
      <w:r w:rsidRPr="00155143">
        <w:t>拥塞控制原理</w:t>
      </w:r>
      <w:r w:rsidRPr="00155143">
        <w:rPr>
          <w:rFonts w:hint="eastAsia"/>
        </w:rPr>
        <w:t>、流量控制</w:t>
      </w:r>
    </w:p>
    <w:p w:rsidR="00055ADB" w:rsidRPr="00155143" w:rsidRDefault="00055ADB" w:rsidP="00055ADB">
      <w:pPr>
        <w:pStyle w:val="a3"/>
        <w:numPr>
          <w:ilvl w:val="0"/>
          <w:numId w:val="27"/>
        </w:numPr>
        <w:spacing w:line="260" w:lineRule="exact"/>
        <w:ind w:firstLineChars="0"/>
        <w:jc w:val="left"/>
      </w:pPr>
      <w:r w:rsidRPr="00155143">
        <w:t>TCP</w:t>
      </w:r>
      <w:r w:rsidRPr="00155143">
        <w:t>拥塞控制</w:t>
      </w:r>
    </w:p>
    <w:p w:rsidR="00055ADB" w:rsidRPr="00155143" w:rsidRDefault="00055ADB" w:rsidP="00055ADB">
      <w:pPr>
        <w:pStyle w:val="a3"/>
        <w:numPr>
          <w:ilvl w:val="0"/>
          <w:numId w:val="27"/>
        </w:numPr>
        <w:spacing w:line="260" w:lineRule="exact"/>
        <w:ind w:firstLineChars="0"/>
        <w:jc w:val="left"/>
      </w:pPr>
      <w:r w:rsidRPr="00155143">
        <w:rPr>
          <w:rFonts w:hint="eastAsia"/>
        </w:rPr>
        <w:t>网络服务质量</w:t>
      </w:r>
      <w:r w:rsidRPr="00155143">
        <w:rPr>
          <w:rFonts w:hint="eastAsia"/>
        </w:rPr>
        <w:t>QoS</w:t>
      </w:r>
    </w:p>
    <w:p w:rsidR="00055ADB" w:rsidRDefault="00055ADB" w:rsidP="00055ADB">
      <w:pPr>
        <w:widowControl/>
        <w:ind w:firstLine="435"/>
        <w:rPr>
          <w:rFonts w:hAnsi="宋体"/>
          <w:color w:val="000000"/>
          <w:kern w:val="0"/>
          <w:szCs w:val="18"/>
        </w:rPr>
      </w:pPr>
    </w:p>
    <w:p w:rsidR="00055ADB" w:rsidRPr="00155143" w:rsidRDefault="00055ADB" w:rsidP="00055ADB">
      <w:pPr>
        <w:pStyle w:val="a3"/>
        <w:numPr>
          <w:ilvl w:val="0"/>
          <w:numId w:val="14"/>
        </w:numPr>
        <w:spacing w:beforeLines="50" w:before="156" w:afterLines="50" w:after="156" w:line="260" w:lineRule="exact"/>
        <w:ind w:firstLineChars="0"/>
        <w:jc w:val="left"/>
        <w:rPr>
          <w:rFonts w:ascii="黑体" w:eastAsia="黑体"/>
          <w:color w:val="000000"/>
          <w:sz w:val="28"/>
          <w:szCs w:val="28"/>
        </w:rPr>
      </w:pPr>
      <w:r w:rsidRPr="00155143">
        <w:rPr>
          <w:rFonts w:ascii="黑体" w:eastAsia="黑体"/>
          <w:color w:val="000000"/>
          <w:sz w:val="28"/>
          <w:szCs w:val="28"/>
        </w:rPr>
        <w:t>网络层和路由</w:t>
      </w:r>
    </w:p>
    <w:p w:rsidR="00055ADB" w:rsidRPr="00155143" w:rsidRDefault="00055ADB" w:rsidP="00055ADB">
      <w:pPr>
        <w:pStyle w:val="a3"/>
        <w:numPr>
          <w:ilvl w:val="0"/>
          <w:numId w:val="28"/>
        </w:numPr>
        <w:spacing w:line="260" w:lineRule="exact"/>
        <w:ind w:firstLineChars="0"/>
        <w:jc w:val="left"/>
      </w:pPr>
      <w:r w:rsidRPr="00155143">
        <w:rPr>
          <w:rFonts w:hint="eastAsia"/>
        </w:rPr>
        <w:t>网络层涉及的问题</w:t>
      </w:r>
    </w:p>
    <w:p w:rsidR="00055ADB" w:rsidRPr="00155143" w:rsidRDefault="00055ADB" w:rsidP="00055ADB">
      <w:pPr>
        <w:pStyle w:val="a3"/>
        <w:numPr>
          <w:ilvl w:val="0"/>
          <w:numId w:val="28"/>
        </w:numPr>
        <w:spacing w:line="260" w:lineRule="exact"/>
        <w:ind w:firstLineChars="0"/>
        <w:jc w:val="left"/>
      </w:pPr>
      <w:r w:rsidRPr="00155143">
        <w:rPr>
          <w:rFonts w:hint="eastAsia"/>
        </w:rPr>
        <w:t>网络层实现的功能</w:t>
      </w:r>
    </w:p>
    <w:p w:rsidR="00055ADB" w:rsidRPr="00155143" w:rsidRDefault="00055ADB" w:rsidP="00055ADB">
      <w:pPr>
        <w:pStyle w:val="a3"/>
        <w:numPr>
          <w:ilvl w:val="0"/>
          <w:numId w:val="28"/>
        </w:numPr>
        <w:spacing w:line="260" w:lineRule="exact"/>
        <w:ind w:firstLineChars="0"/>
        <w:jc w:val="left"/>
      </w:pPr>
      <w:r w:rsidRPr="00155143">
        <w:t>路由选择原理</w:t>
      </w:r>
    </w:p>
    <w:p w:rsidR="00055ADB" w:rsidRPr="00155143" w:rsidRDefault="00055ADB" w:rsidP="00055ADB">
      <w:pPr>
        <w:pStyle w:val="a3"/>
        <w:numPr>
          <w:ilvl w:val="0"/>
          <w:numId w:val="28"/>
        </w:numPr>
        <w:spacing w:line="260" w:lineRule="exact"/>
        <w:ind w:firstLineChars="0"/>
        <w:jc w:val="left"/>
      </w:pPr>
      <w:r w:rsidRPr="00155143">
        <w:rPr>
          <w:rFonts w:hint="eastAsia"/>
        </w:rPr>
        <w:t>静态和动态路由</w:t>
      </w:r>
    </w:p>
    <w:p w:rsidR="00055ADB" w:rsidRPr="00155143" w:rsidRDefault="00055ADB" w:rsidP="00055ADB">
      <w:pPr>
        <w:pStyle w:val="a3"/>
        <w:numPr>
          <w:ilvl w:val="0"/>
          <w:numId w:val="28"/>
        </w:numPr>
        <w:spacing w:line="260" w:lineRule="exact"/>
        <w:ind w:firstLineChars="0"/>
        <w:jc w:val="left"/>
      </w:pPr>
      <w:r w:rsidRPr="00155143">
        <w:rPr>
          <w:rFonts w:hint="eastAsia"/>
        </w:rPr>
        <w:t>多播和广播路由</w:t>
      </w:r>
    </w:p>
    <w:p w:rsidR="00055ADB" w:rsidRPr="00155143" w:rsidRDefault="00055ADB" w:rsidP="00055ADB">
      <w:pPr>
        <w:pStyle w:val="a3"/>
        <w:numPr>
          <w:ilvl w:val="0"/>
          <w:numId w:val="28"/>
        </w:numPr>
        <w:spacing w:line="260" w:lineRule="exact"/>
        <w:ind w:firstLineChars="0"/>
        <w:jc w:val="left"/>
      </w:pPr>
      <w:r w:rsidRPr="00155143">
        <w:t>层次路由选择</w:t>
      </w:r>
    </w:p>
    <w:p w:rsidR="00055ADB" w:rsidRPr="00155143" w:rsidRDefault="00055ADB" w:rsidP="00055ADB">
      <w:pPr>
        <w:pStyle w:val="a3"/>
        <w:numPr>
          <w:ilvl w:val="0"/>
          <w:numId w:val="28"/>
        </w:numPr>
        <w:spacing w:line="260" w:lineRule="exact"/>
        <w:ind w:firstLineChars="0"/>
        <w:jc w:val="left"/>
      </w:pPr>
      <w:r w:rsidRPr="00155143">
        <w:t>因特网中的路由选择</w:t>
      </w:r>
      <w:r w:rsidRPr="00155143">
        <w:rPr>
          <w:rFonts w:hint="eastAsia"/>
        </w:rPr>
        <w:t>协议</w:t>
      </w:r>
    </w:p>
    <w:p w:rsidR="00055ADB" w:rsidRPr="00155143" w:rsidRDefault="00055ADB" w:rsidP="00055ADB">
      <w:pPr>
        <w:pStyle w:val="a3"/>
        <w:numPr>
          <w:ilvl w:val="0"/>
          <w:numId w:val="28"/>
        </w:numPr>
        <w:spacing w:line="260" w:lineRule="exact"/>
        <w:ind w:firstLineChars="0"/>
        <w:jc w:val="left"/>
      </w:pPr>
      <w:r w:rsidRPr="00155143">
        <w:t>路由器的结构</w:t>
      </w:r>
    </w:p>
    <w:p w:rsidR="00055ADB" w:rsidRPr="00155143" w:rsidRDefault="00055ADB" w:rsidP="00055ADB">
      <w:pPr>
        <w:pStyle w:val="a3"/>
        <w:numPr>
          <w:ilvl w:val="0"/>
          <w:numId w:val="28"/>
        </w:numPr>
        <w:spacing w:line="260" w:lineRule="exact"/>
        <w:ind w:firstLineChars="0"/>
        <w:jc w:val="left"/>
      </w:pPr>
      <w:r w:rsidRPr="00155143">
        <w:rPr>
          <w:rFonts w:hint="eastAsia"/>
        </w:rPr>
        <w:t>网络互连</w:t>
      </w:r>
    </w:p>
    <w:p w:rsidR="00055ADB" w:rsidRPr="00155143" w:rsidRDefault="00055ADB" w:rsidP="00055ADB">
      <w:pPr>
        <w:pStyle w:val="a3"/>
        <w:numPr>
          <w:ilvl w:val="0"/>
          <w:numId w:val="28"/>
        </w:numPr>
        <w:spacing w:line="260" w:lineRule="exact"/>
        <w:ind w:firstLineChars="0"/>
        <w:jc w:val="left"/>
      </w:pPr>
      <w:r w:rsidRPr="00155143">
        <w:rPr>
          <w:rFonts w:hint="eastAsia"/>
        </w:rPr>
        <w:t>网络层协议</w:t>
      </w:r>
      <w:r w:rsidRPr="00155143">
        <w:rPr>
          <w:rFonts w:hint="eastAsia"/>
        </w:rPr>
        <w:t>IP</w:t>
      </w:r>
      <w:r w:rsidRPr="00155143">
        <w:rPr>
          <w:rFonts w:hint="eastAsia"/>
        </w:rPr>
        <w:t>，</w:t>
      </w:r>
      <w:r w:rsidRPr="00155143">
        <w:rPr>
          <w:rFonts w:hint="eastAsia"/>
        </w:rPr>
        <w:t>IP</w:t>
      </w:r>
      <w:r w:rsidRPr="00155143">
        <w:rPr>
          <w:rFonts w:hint="eastAsia"/>
        </w:rPr>
        <w:t>包格式</w:t>
      </w:r>
    </w:p>
    <w:p w:rsidR="00055ADB" w:rsidRPr="00155143" w:rsidRDefault="00055ADB" w:rsidP="00055ADB">
      <w:pPr>
        <w:pStyle w:val="a3"/>
        <w:numPr>
          <w:ilvl w:val="0"/>
          <w:numId w:val="28"/>
        </w:numPr>
        <w:spacing w:line="260" w:lineRule="exact"/>
        <w:ind w:firstLineChars="0"/>
        <w:jc w:val="left"/>
      </w:pPr>
      <w:r w:rsidRPr="00155143">
        <w:rPr>
          <w:rFonts w:hint="eastAsia"/>
        </w:rPr>
        <w:t>ICMP</w:t>
      </w:r>
      <w:r w:rsidRPr="00155143">
        <w:rPr>
          <w:rFonts w:hint="eastAsia"/>
        </w:rPr>
        <w:t>协议</w:t>
      </w:r>
    </w:p>
    <w:p w:rsidR="00055ADB" w:rsidRPr="00155143" w:rsidRDefault="00055ADB" w:rsidP="00055ADB">
      <w:pPr>
        <w:pStyle w:val="a3"/>
        <w:numPr>
          <w:ilvl w:val="0"/>
          <w:numId w:val="28"/>
        </w:numPr>
        <w:spacing w:line="260" w:lineRule="exact"/>
        <w:ind w:firstLineChars="0"/>
        <w:jc w:val="left"/>
      </w:pPr>
      <w:r w:rsidRPr="00155143">
        <w:t>I</w:t>
      </w:r>
      <w:r w:rsidRPr="00155143">
        <w:rPr>
          <w:rFonts w:hint="eastAsia"/>
        </w:rPr>
        <w:t>P</w:t>
      </w:r>
      <w:r w:rsidRPr="00155143">
        <w:t>v6</w:t>
      </w:r>
      <w:r w:rsidRPr="00155143">
        <w:t>协议</w:t>
      </w:r>
      <w:r w:rsidRPr="00155143">
        <w:rPr>
          <w:rFonts w:hint="eastAsia"/>
        </w:rPr>
        <w:t>与</w:t>
      </w:r>
      <w:r w:rsidRPr="00155143">
        <w:t>I</w:t>
      </w:r>
      <w:r w:rsidRPr="00155143">
        <w:rPr>
          <w:rFonts w:hint="eastAsia"/>
        </w:rPr>
        <w:t>P</w:t>
      </w:r>
      <w:r w:rsidRPr="00155143">
        <w:t>v</w:t>
      </w:r>
      <w:r w:rsidRPr="00155143">
        <w:rPr>
          <w:rFonts w:hint="eastAsia"/>
        </w:rPr>
        <w:t>4</w:t>
      </w:r>
      <w:r w:rsidRPr="00155143">
        <w:t>协议</w:t>
      </w:r>
      <w:r w:rsidRPr="00155143">
        <w:rPr>
          <w:rFonts w:hint="eastAsia"/>
        </w:rPr>
        <w:t>，</w:t>
      </w:r>
      <w:r w:rsidRPr="00155143">
        <w:rPr>
          <w:rFonts w:hint="eastAsia"/>
        </w:rPr>
        <w:t>IPV4-&gt;IPv6</w:t>
      </w:r>
      <w:r w:rsidRPr="00155143">
        <w:rPr>
          <w:rFonts w:hint="eastAsia"/>
        </w:rPr>
        <w:t>的过度技术</w:t>
      </w:r>
    </w:p>
    <w:p w:rsidR="00055ADB" w:rsidRDefault="00055ADB" w:rsidP="00055ADB">
      <w:pPr>
        <w:widowControl/>
        <w:ind w:firstLine="435"/>
        <w:rPr>
          <w:rFonts w:hAnsi="宋体"/>
          <w:color w:val="000000"/>
          <w:kern w:val="0"/>
          <w:szCs w:val="18"/>
        </w:rPr>
      </w:pPr>
    </w:p>
    <w:p w:rsidR="00055ADB" w:rsidRPr="00155143" w:rsidRDefault="00055ADB" w:rsidP="00055ADB">
      <w:pPr>
        <w:pStyle w:val="a3"/>
        <w:numPr>
          <w:ilvl w:val="0"/>
          <w:numId w:val="14"/>
        </w:numPr>
        <w:spacing w:beforeLines="50" w:before="156" w:afterLines="50" w:after="156" w:line="260" w:lineRule="exact"/>
        <w:ind w:firstLineChars="0"/>
        <w:jc w:val="left"/>
        <w:rPr>
          <w:rFonts w:ascii="黑体" w:eastAsia="黑体"/>
          <w:color w:val="000000"/>
          <w:sz w:val="28"/>
          <w:szCs w:val="28"/>
        </w:rPr>
      </w:pPr>
      <w:r w:rsidRPr="00155143">
        <w:rPr>
          <w:rFonts w:ascii="黑体" w:eastAsia="黑体"/>
          <w:color w:val="000000"/>
          <w:sz w:val="28"/>
          <w:szCs w:val="28"/>
        </w:rPr>
        <w:t>数据链路层和局域网</w:t>
      </w:r>
    </w:p>
    <w:p w:rsidR="00055ADB" w:rsidRPr="00155143" w:rsidRDefault="00055ADB" w:rsidP="00055ADB">
      <w:pPr>
        <w:pStyle w:val="a3"/>
        <w:numPr>
          <w:ilvl w:val="0"/>
          <w:numId w:val="29"/>
        </w:numPr>
        <w:spacing w:line="260" w:lineRule="exact"/>
        <w:ind w:firstLineChars="0"/>
        <w:jc w:val="left"/>
      </w:pPr>
      <w:r w:rsidRPr="00155143">
        <w:t>数据链路层的基本概念和服务</w:t>
      </w:r>
    </w:p>
    <w:p w:rsidR="00055ADB" w:rsidRPr="00155143" w:rsidRDefault="00055ADB" w:rsidP="00055ADB">
      <w:pPr>
        <w:pStyle w:val="a3"/>
        <w:numPr>
          <w:ilvl w:val="0"/>
          <w:numId w:val="29"/>
        </w:numPr>
        <w:spacing w:line="260" w:lineRule="exact"/>
        <w:ind w:firstLineChars="0"/>
        <w:jc w:val="left"/>
      </w:pPr>
      <w:r w:rsidRPr="00155143">
        <w:rPr>
          <w:rFonts w:hint="eastAsia"/>
        </w:rPr>
        <w:t>数据链路层协议</w:t>
      </w:r>
    </w:p>
    <w:p w:rsidR="00055ADB" w:rsidRPr="00155143" w:rsidRDefault="00055ADB" w:rsidP="00055ADB">
      <w:pPr>
        <w:pStyle w:val="a3"/>
        <w:numPr>
          <w:ilvl w:val="0"/>
          <w:numId w:val="29"/>
        </w:numPr>
        <w:spacing w:line="260" w:lineRule="exact"/>
        <w:ind w:firstLineChars="0"/>
        <w:jc w:val="left"/>
      </w:pPr>
      <w:r w:rsidRPr="00155143">
        <w:t>局域网</w:t>
      </w:r>
      <w:r w:rsidRPr="00155143">
        <w:rPr>
          <w:rFonts w:hint="eastAsia"/>
        </w:rPr>
        <w:t>体系结构，局域网技术要素</w:t>
      </w:r>
    </w:p>
    <w:p w:rsidR="00055ADB" w:rsidRPr="00155143" w:rsidRDefault="00055ADB" w:rsidP="00055ADB">
      <w:pPr>
        <w:pStyle w:val="a3"/>
        <w:numPr>
          <w:ilvl w:val="0"/>
          <w:numId w:val="29"/>
        </w:numPr>
        <w:spacing w:line="260" w:lineRule="exact"/>
        <w:ind w:firstLineChars="0"/>
        <w:jc w:val="left"/>
      </w:pPr>
      <w:r w:rsidRPr="00155143">
        <w:rPr>
          <w:rFonts w:hint="eastAsia"/>
        </w:rPr>
        <w:t>信道</w:t>
      </w:r>
      <w:r w:rsidRPr="00155143">
        <w:t>访问协议</w:t>
      </w:r>
    </w:p>
    <w:p w:rsidR="00055ADB" w:rsidRPr="00155143" w:rsidRDefault="00055ADB" w:rsidP="00055ADB">
      <w:pPr>
        <w:pStyle w:val="a3"/>
        <w:numPr>
          <w:ilvl w:val="0"/>
          <w:numId w:val="29"/>
        </w:numPr>
        <w:spacing w:line="260" w:lineRule="exact"/>
        <w:ind w:firstLineChars="0"/>
        <w:jc w:val="left"/>
      </w:pPr>
      <w:r w:rsidRPr="00155143">
        <w:t>局域网地址和</w:t>
      </w:r>
      <w:r w:rsidRPr="00155143">
        <w:t>ARP</w:t>
      </w:r>
    </w:p>
    <w:p w:rsidR="00055ADB" w:rsidRPr="00155143" w:rsidRDefault="00055ADB" w:rsidP="00055ADB">
      <w:pPr>
        <w:pStyle w:val="a3"/>
        <w:numPr>
          <w:ilvl w:val="0"/>
          <w:numId w:val="29"/>
        </w:numPr>
        <w:spacing w:line="260" w:lineRule="exact"/>
        <w:ind w:firstLineChars="0"/>
        <w:jc w:val="left"/>
      </w:pPr>
      <w:r w:rsidRPr="00155143">
        <w:t>以太网技术</w:t>
      </w:r>
      <w:r w:rsidRPr="00155143">
        <w:rPr>
          <w:rFonts w:hint="eastAsia"/>
        </w:rPr>
        <w:t>和交换式局域网</w:t>
      </w:r>
    </w:p>
    <w:p w:rsidR="00055ADB" w:rsidRPr="00155143" w:rsidRDefault="00055ADB" w:rsidP="00055ADB">
      <w:pPr>
        <w:pStyle w:val="a3"/>
        <w:numPr>
          <w:ilvl w:val="0"/>
          <w:numId w:val="29"/>
        </w:numPr>
        <w:spacing w:line="260" w:lineRule="exact"/>
        <w:ind w:firstLineChars="0"/>
        <w:jc w:val="left"/>
      </w:pPr>
      <w:r w:rsidRPr="00155143">
        <w:t>集线器、网桥和交换机</w:t>
      </w:r>
    </w:p>
    <w:p w:rsidR="00055ADB" w:rsidRPr="00155143" w:rsidRDefault="00055ADB" w:rsidP="00055ADB">
      <w:pPr>
        <w:pStyle w:val="a3"/>
        <w:numPr>
          <w:ilvl w:val="0"/>
          <w:numId w:val="29"/>
        </w:numPr>
        <w:spacing w:line="260" w:lineRule="exact"/>
        <w:ind w:firstLineChars="0"/>
        <w:jc w:val="left"/>
      </w:pPr>
      <w:r w:rsidRPr="00155143">
        <w:rPr>
          <w:rFonts w:hint="eastAsia"/>
        </w:rPr>
        <w:t>虚拟局域网</w:t>
      </w:r>
    </w:p>
    <w:p w:rsidR="00055ADB" w:rsidRDefault="00055ADB" w:rsidP="00055ADB">
      <w:pPr>
        <w:pStyle w:val="a3"/>
        <w:numPr>
          <w:ilvl w:val="0"/>
          <w:numId w:val="29"/>
        </w:numPr>
        <w:spacing w:line="260" w:lineRule="exact"/>
        <w:ind w:firstLineChars="0"/>
        <w:jc w:val="left"/>
      </w:pPr>
      <w:r w:rsidRPr="00155143">
        <w:t>IEEE802.11</w:t>
      </w:r>
      <w:r w:rsidRPr="00155143">
        <w:t>无线局域网</w:t>
      </w:r>
    </w:p>
    <w:p w:rsidR="00055ADB" w:rsidRPr="00155143" w:rsidRDefault="00055ADB" w:rsidP="00055ADB">
      <w:pPr>
        <w:pStyle w:val="a3"/>
        <w:spacing w:line="260" w:lineRule="exact"/>
        <w:ind w:left="420" w:firstLineChars="0" w:firstLine="0"/>
        <w:jc w:val="left"/>
      </w:pPr>
    </w:p>
    <w:p w:rsidR="00055ADB" w:rsidRPr="00155143" w:rsidRDefault="00055ADB" w:rsidP="00055ADB">
      <w:pPr>
        <w:pStyle w:val="a3"/>
        <w:numPr>
          <w:ilvl w:val="0"/>
          <w:numId w:val="14"/>
        </w:numPr>
        <w:spacing w:beforeLines="50" w:before="156" w:afterLines="50" w:after="156" w:line="260" w:lineRule="exact"/>
        <w:ind w:firstLineChars="0"/>
        <w:jc w:val="left"/>
        <w:rPr>
          <w:rFonts w:ascii="黑体" w:eastAsia="黑体"/>
          <w:color w:val="000000"/>
          <w:sz w:val="28"/>
          <w:szCs w:val="28"/>
        </w:rPr>
      </w:pPr>
      <w:r w:rsidRPr="00155143">
        <w:rPr>
          <w:rFonts w:ascii="黑体" w:eastAsia="黑体" w:hint="eastAsia"/>
          <w:color w:val="000000"/>
          <w:sz w:val="28"/>
          <w:szCs w:val="28"/>
        </w:rPr>
        <w:t>物理层协议</w:t>
      </w:r>
    </w:p>
    <w:p w:rsidR="00055ADB" w:rsidRPr="00155143" w:rsidRDefault="00055ADB" w:rsidP="00055ADB">
      <w:pPr>
        <w:pStyle w:val="a3"/>
        <w:numPr>
          <w:ilvl w:val="0"/>
          <w:numId w:val="30"/>
        </w:numPr>
        <w:spacing w:line="260" w:lineRule="exact"/>
        <w:ind w:firstLineChars="0"/>
        <w:jc w:val="left"/>
      </w:pPr>
      <w:r w:rsidRPr="00155143">
        <w:t xml:space="preserve">  </w:t>
      </w:r>
      <w:r w:rsidRPr="00155143">
        <w:rPr>
          <w:rFonts w:hint="eastAsia"/>
        </w:rPr>
        <w:t>物理层协议的基本内容</w:t>
      </w:r>
    </w:p>
    <w:p w:rsidR="00055ADB" w:rsidRPr="00155143" w:rsidRDefault="00055ADB" w:rsidP="00055ADB">
      <w:pPr>
        <w:pStyle w:val="a3"/>
        <w:numPr>
          <w:ilvl w:val="0"/>
          <w:numId w:val="30"/>
        </w:numPr>
        <w:spacing w:line="260" w:lineRule="exact"/>
        <w:ind w:firstLineChars="0"/>
        <w:jc w:val="left"/>
      </w:pPr>
      <w:r w:rsidRPr="00155143">
        <w:t xml:space="preserve">  </w:t>
      </w:r>
      <w:r w:rsidRPr="00155143">
        <w:rPr>
          <w:rFonts w:hint="eastAsia"/>
        </w:rPr>
        <w:t>物理层四个特性的含义及应用过程</w:t>
      </w:r>
    </w:p>
    <w:p w:rsidR="00055ADB" w:rsidRPr="00155143" w:rsidRDefault="00055ADB" w:rsidP="00055ADB">
      <w:pPr>
        <w:pStyle w:val="a3"/>
        <w:numPr>
          <w:ilvl w:val="0"/>
          <w:numId w:val="30"/>
        </w:numPr>
        <w:spacing w:line="260" w:lineRule="exact"/>
        <w:ind w:firstLineChars="0"/>
        <w:jc w:val="left"/>
      </w:pPr>
      <w:r w:rsidRPr="00155143">
        <w:t xml:space="preserve">  </w:t>
      </w:r>
      <w:r w:rsidRPr="00155143">
        <w:rPr>
          <w:rFonts w:hint="eastAsia"/>
        </w:rPr>
        <w:t>EIA RS-232-E</w:t>
      </w:r>
      <w:r w:rsidRPr="00155143">
        <w:rPr>
          <w:rFonts w:hint="eastAsia"/>
        </w:rPr>
        <w:t>的基本内容</w:t>
      </w:r>
    </w:p>
    <w:p w:rsidR="00055ADB" w:rsidRPr="00155143" w:rsidRDefault="00055ADB" w:rsidP="00055ADB">
      <w:pPr>
        <w:pStyle w:val="a3"/>
        <w:numPr>
          <w:ilvl w:val="0"/>
          <w:numId w:val="30"/>
        </w:numPr>
        <w:spacing w:line="260" w:lineRule="exact"/>
        <w:ind w:firstLineChars="0"/>
        <w:jc w:val="left"/>
      </w:pPr>
      <w:r w:rsidRPr="00155143">
        <w:t xml:space="preserve">  </w:t>
      </w:r>
      <w:r w:rsidRPr="00155143">
        <w:rPr>
          <w:rFonts w:hint="eastAsia"/>
        </w:rPr>
        <w:t>xDSL</w:t>
      </w:r>
      <w:r w:rsidRPr="00155143">
        <w:rPr>
          <w:rFonts w:hint="eastAsia"/>
        </w:rPr>
        <w:t>技术的特征</w:t>
      </w:r>
    </w:p>
    <w:p w:rsidR="00055ADB" w:rsidRDefault="00055ADB" w:rsidP="00055ADB">
      <w:pPr>
        <w:pStyle w:val="a3"/>
        <w:numPr>
          <w:ilvl w:val="0"/>
          <w:numId w:val="30"/>
        </w:numPr>
        <w:spacing w:line="260" w:lineRule="exact"/>
        <w:ind w:firstLineChars="0"/>
        <w:jc w:val="left"/>
      </w:pPr>
      <w:r w:rsidRPr="00155143">
        <w:t xml:space="preserve">  </w:t>
      </w:r>
      <w:r w:rsidRPr="00155143">
        <w:rPr>
          <w:rFonts w:hint="eastAsia"/>
        </w:rPr>
        <w:t>同步数字体系的</w:t>
      </w:r>
      <w:r w:rsidRPr="00155143">
        <w:t>技术</w:t>
      </w:r>
      <w:r w:rsidRPr="00155143">
        <w:rPr>
          <w:rFonts w:hint="eastAsia"/>
        </w:rPr>
        <w:t>特点</w:t>
      </w:r>
    </w:p>
    <w:p w:rsidR="00055ADB" w:rsidRPr="00155143" w:rsidRDefault="00055ADB" w:rsidP="00055ADB">
      <w:pPr>
        <w:pStyle w:val="a3"/>
        <w:spacing w:line="260" w:lineRule="exact"/>
        <w:ind w:left="420" w:firstLineChars="0" w:firstLine="0"/>
        <w:jc w:val="left"/>
      </w:pPr>
    </w:p>
    <w:p w:rsidR="00055ADB" w:rsidRPr="00155143" w:rsidRDefault="00055ADB" w:rsidP="00055ADB">
      <w:pPr>
        <w:pStyle w:val="a3"/>
        <w:numPr>
          <w:ilvl w:val="0"/>
          <w:numId w:val="14"/>
        </w:numPr>
        <w:spacing w:beforeLines="50" w:before="156" w:afterLines="50" w:after="156" w:line="260" w:lineRule="exact"/>
        <w:ind w:firstLineChars="0"/>
        <w:jc w:val="left"/>
        <w:rPr>
          <w:rFonts w:ascii="黑体" w:eastAsia="黑体"/>
          <w:color w:val="000000"/>
          <w:sz w:val="28"/>
          <w:szCs w:val="28"/>
        </w:rPr>
      </w:pPr>
      <w:r w:rsidRPr="00155143">
        <w:rPr>
          <w:rFonts w:ascii="黑体" w:eastAsia="黑体"/>
          <w:color w:val="000000"/>
          <w:sz w:val="28"/>
          <w:szCs w:val="28"/>
        </w:rPr>
        <w:t>网络</w:t>
      </w:r>
      <w:r w:rsidRPr="00155143">
        <w:rPr>
          <w:rFonts w:ascii="黑体" w:eastAsia="黑体" w:hint="eastAsia"/>
          <w:color w:val="000000"/>
          <w:sz w:val="28"/>
          <w:szCs w:val="28"/>
        </w:rPr>
        <w:t>管理和网络</w:t>
      </w:r>
      <w:r w:rsidRPr="00155143">
        <w:rPr>
          <w:rFonts w:ascii="黑体" w:eastAsia="黑体"/>
          <w:color w:val="000000"/>
          <w:sz w:val="28"/>
          <w:szCs w:val="28"/>
        </w:rPr>
        <w:t>安全</w:t>
      </w:r>
    </w:p>
    <w:p w:rsidR="00055ADB" w:rsidRPr="00155143" w:rsidRDefault="00055ADB" w:rsidP="00055ADB">
      <w:pPr>
        <w:pStyle w:val="a3"/>
        <w:numPr>
          <w:ilvl w:val="0"/>
          <w:numId w:val="31"/>
        </w:numPr>
        <w:spacing w:line="260" w:lineRule="exact"/>
        <w:ind w:firstLineChars="0"/>
        <w:jc w:val="left"/>
      </w:pPr>
      <w:r w:rsidRPr="00155143">
        <w:rPr>
          <w:rFonts w:hint="eastAsia"/>
        </w:rPr>
        <w:t>网络管理基本概念</w:t>
      </w:r>
    </w:p>
    <w:p w:rsidR="00055ADB" w:rsidRPr="00155143" w:rsidRDefault="00055ADB" w:rsidP="00055ADB">
      <w:pPr>
        <w:pStyle w:val="a3"/>
        <w:numPr>
          <w:ilvl w:val="0"/>
          <w:numId w:val="31"/>
        </w:numPr>
        <w:spacing w:line="260" w:lineRule="exact"/>
        <w:ind w:firstLineChars="0"/>
        <w:jc w:val="left"/>
      </w:pPr>
      <w:r w:rsidRPr="00155143">
        <w:rPr>
          <w:rFonts w:hint="eastAsia"/>
        </w:rPr>
        <w:t>网络管理协议</w:t>
      </w:r>
    </w:p>
    <w:p w:rsidR="00055ADB" w:rsidRPr="00155143" w:rsidRDefault="00055ADB" w:rsidP="00055ADB">
      <w:pPr>
        <w:pStyle w:val="a3"/>
        <w:numPr>
          <w:ilvl w:val="0"/>
          <w:numId w:val="31"/>
        </w:numPr>
        <w:spacing w:line="260" w:lineRule="exact"/>
        <w:ind w:firstLineChars="0"/>
        <w:jc w:val="left"/>
      </w:pPr>
      <w:r w:rsidRPr="00155143">
        <w:rPr>
          <w:rFonts w:hint="eastAsia"/>
        </w:rPr>
        <w:t>网络管理信息库结构</w:t>
      </w:r>
    </w:p>
    <w:p w:rsidR="00055ADB" w:rsidRPr="00155143" w:rsidRDefault="00055ADB" w:rsidP="00055ADB">
      <w:pPr>
        <w:pStyle w:val="a3"/>
        <w:numPr>
          <w:ilvl w:val="0"/>
          <w:numId w:val="31"/>
        </w:numPr>
        <w:spacing w:line="260" w:lineRule="exact"/>
        <w:ind w:firstLineChars="0"/>
        <w:jc w:val="left"/>
      </w:pPr>
      <w:r w:rsidRPr="00155143">
        <w:t>网络安全概述</w:t>
      </w:r>
    </w:p>
    <w:p w:rsidR="00055ADB" w:rsidRPr="00155143" w:rsidRDefault="00055ADB" w:rsidP="00055ADB">
      <w:pPr>
        <w:pStyle w:val="a3"/>
        <w:numPr>
          <w:ilvl w:val="0"/>
          <w:numId w:val="31"/>
        </w:numPr>
        <w:spacing w:line="260" w:lineRule="exact"/>
        <w:ind w:firstLineChars="0"/>
        <w:jc w:val="left"/>
      </w:pPr>
      <w:r w:rsidRPr="00155143">
        <w:t>对称密钥加密机制</w:t>
      </w:r>
    </w:p>
    <w:p w:rsidR="00055ADB" w:rsidRPr="00155143" w:rsidRDefault="00055ADB" w:rsidP="00055ADB">
      <w:pPr>
        <w:pStyle w:val="a3"/>
        <w:numPr>
          <w:ilvl w:val="0"/>
          <w:numId w:val="31"/>
        </w:numPr>
        <w:spacing w:line="260" w:lineRule="exact"/>
        <w:ind w:firstLineChars="0"/>
        <w:jc w:val="left"/>
      </w:pPr>
      <w:r w:rsidRPr="00155143">
        <w:t>公钥加密机制</w:t>
      </w:r>
    </w:p>
    <w:p w:rsidR="00055ADB" w:rsidRPr="00155143" w:rsidRDefault="00055ADB" w:rsidP="00055ADB">
      <w:pPr>
        <w:pStyle w:val="a3"/>
        <w:numPr>
          <w:ilvl w:val="0"/>
          <w:numId w:val="31"/>
        </w:numPr>
        <w:spacing w:line="260" w:lineRule="exact"/>
        <w:ind w:firstLineChars="0"/>
        <w:jc w:val="left"/>
      </w:pPr>
      <w:r w:rsidRPr="00155143">
        <w:t>鉴别协议设计</w:t>
      </w:r>
    </w:p>
    <w:p w:rsidR="00055ADB" w:rsidRPr="00155143" w:rsidRDefault="00055ADB" w:rsidP="00055ADB">
      <w:pPr>
        <w:pStyle w:val="a3"/>
        <w:numPr>
          <w:ilvl w:val="0"/>
          <w:numId w:val="31"/>
        </w:numPr>
        <w:spacing w:line="260" w:lineRule="exact"/>
        <w:ind w:firstLineChars="0"/>
        <w:jc w:val="left"/>
      </w:pPr>
      <w:r w:rsidRPr="00155143">
        <w:lastRenderedPageBreak/>
        <w:t>数字签名技术</w:t>
      </w:r>
    </w:p>
    <w:p w:rsidR="00055ADB" w:rsidRPr="00155143" w:rsidRDefault="00055ADB" w:rsidP="00055ADB">
      <w:pPr>
        <w:pStyle w:val="a3"/>
        <w:numPr>
          <w:ilvl w:val="0"/>
          <w:numId w:val="31"/>
        </w:numPr>
        <w:spacing w:line="260" w:lineRule="exact"/>
        <w:ind w:firstLineChars="0"/>
        <w:jc w:val="left"/>
      </w:pPr>
      <w:r w:rsidRPr="00155143">
        <w:t>多个层次的安全性</w:t>
      </w:r>
    </w:p>
    <w:p w:rsidR="00055ADB" w:rsidRPr="00155143" w:rsidRDefault="00055ADB" w:rsidP="00055ADB">
      <w:pPr>
        <w:pStyle w:val="a3"/>
        <w:numPr>
          <w:ilvl w:val="0"/>
          <w:numId w:val="31"/>
        </w:numPr>
        <w:spacing w:line="260" w:lineRule="exact"/>
        <w:ind w:firstLineChars="0"/>
        <w:jc w:val="left"/>
      </w:pPr>
      <w:r w:rsidRPr="00155143">
        <w:rPr>
          <w:rFonts w:hint="eastAsia"/>
        </w:rPr>
        <w:t>防火墙技术</w:t>
      </w:r>
    </w:p>
    <w:p w:rsidR="00055ADB" w:rsidRPr="00155143" w:rsidRDefault="00055ADB" w:rsidP="00055ADB">
      <w:pPr>
        <w:pStyle w:val="a3"/>
        <w:numPr>
          <w:ilvl w:val="0"/>
          <w:numId w:val="31"/>
        </w:numPr>
        <w:spacing w:line="260" w:lineRule="exact"/>
        <w:ind w:firstLineChars="0"/>
        <w:jc w:val="left"/>
      </w:pPr>
      <w:r w:rsidRPr="00155143">
        <w:rPr>
          <w:rFonts w:hint="eastAsia"/>
        </w:rPr>
        <w:t>入侵检测技术</w:t>
      </w:r>
    </w:p>
    <w:p w:rsidR="00B74EB6" w:rsidRPr="00C52EED" w:rsidRDefault="00B74EB6" w:rsidP="00B74EB6">
      <w:pPr>
        <w:spacing w:line="260" w:lineRule="exact"/>
        <w:jc w:val="left"/>
        <w:rPr>
          <w:color w:val="000000"/>
          <w:szCs w:val="20"/>
        </w:rPr>
      </w:pPr>
    </w:p>
    <w:p w:rsidR="00055ADB" w:rsidRDefault="00B74EB6" w:rsidP="00B74EB6">
      <w:pPr>
        <w:spacing w:beforeLines="50" w:before="156" w:afterLines="50" w:after="156" w:line="260" w:lineRule="exact"/>
        <w:jc w:val="left"/>
        <w:rPr>
          <w:rFonts w:ascii="黑体" w:eastAsia="黑体"/>
          <w:b/>
          <w:color w:val="000000"/>
          <w:sz w:val="28"/>
          <w:szCs w:val="28"/>
        </w:rPr>
      </w:pPr>
      <w:r w:rsidRPr="008A4432">
        <w:rPr>
          <w:rFonts w:ascii="黑体" w:eastAsia="黑体" w:hint="eastAsia"/>
          <w:b/>
          <w:color w:val="000000"/>
          <w:sz w:val="28"/>
          <w:szCs w:val="28"/>
        </w:rPr>
        <w:t>参考书目：</w:t>
      </w:r>
    </w:p>
    <w:p w:rsidR="00B74EB6" w:rsidRPr="008A4432" w:rsidRDefault="00B74EB6" w:rsidP="00B74EB6">
      <w:pPr>
        <w:spacing w:beforeLines="50" w:before="156" w:afterLines="50" w:after="156" w:line="260" w:lineRule="exact"/>
        <w:jc w:val="left"/>
        <w:rPr>
          <w:rFonts w:ascii="黑体" w:eastAsia="黑体"/>
          <w:b/>
          <w:color w:val="000000"/>
          <w:sz w:val="28"/>
          <w:szCs w:val="28"/>
        </w:rPr>
      </w:pPr>
      <w:r w:rsidRPr="008A4432">
        <w:rPr>
          <w:rFonts w:ascii="黑体" w:eastAsia="黑体" w:hint="eastAsia"/>
          <w:b/>
          <w:color w:val="000000"/>
          <w:sz w:val="28"/>
          <w:szCs w:val="28"/>
        </w:rPr>
        <w:t>《</w:t>
      </w:r>
      <w:r w:rsidR="00055ADB" w:rsidRPr="00055ADB">
        <w:rPr>
          <w:rFonts w:ascii="黑体" w:eastAsia="黑体" w:hint="eastAsia"/>
          <w:b/>
          <w:color w:val="000000"/>
          <w:sz w:val="28"/>
          <w:szCs w:val="28"/>
        </w:rPr>
        <w:t>计算机网络</w:t>
      </w:r>
      <w:r w:rsidR="00055ADB">
        <w:rPr>
          <w:rFonts w:ascii="黑体" w:eastAsia="黑体"/>
          <w:b/>
          <w:color w:val="000000"/>
          <w:sz w:val="28"/>
          <w:szCs w:val="28"/>
        </w:rPr>
        <w:t>—</w:t>
      </w:r>
      <w:r w:rsidR="00055ADB">
        <w:rPr>
          <w:rFonts w:ascii="黑体" w:eastAsia="黑体" w:hint="eastAsia"/>
          <w:b/>
          <w:color w:val="000000"/>
          <w:sz w:val="28"/>
          <w:szCs w:val="28"/>
        </w:rPr>
        <w:t>原理、技术与应用</w:t>
      </w:r>
      <w:r w:rsidRPr="008A4432">
        <w:rPr>
          <w:rFonts w:ascii="黑体" w:eastAsia="黑体" w:hint="eastAsia"/>
          <w:b/>
          <w:color w:val="000000"/>
          <w:sz w:val="28"/>
          <w:szCs w:val="28"/>
        </w:rPr>
        <w:t>》(</w:t>
      </w:r>
      <w:r w:rsidR="00055ADB">
        <w:rPr>
          <w:rFonts w:ascii="黑体" w:eastAsia="黑体" w:hint="eastAsia"/>
          <w:b/>
          <w:color w:val="000000"/>
          <w:sz w:val="28"/>
          <w:szCs w:val="28"/>
        </w:rPr>
        <w:t>第2</w:t>
      </w:r>
      <w:r w:rsidRPr="008A4432">
        <w:rPr>
          <w:rFonts w:ascii="黑体" w:eastAsia="黑体" w:hint="eastAsia"/>
          <w:b/>
          <w:color w:val="000000"/>
          <w:sz w:val="28"/>
          <w:szCs w:val="28"/>
        </w:rPr>
        <w:t>版)，</w:t>
      </w:r>
      <w:r w:rsidR="00055ADB">
        <w:rPr>
          <w:rFonts w:ascii="黑体" w:eastAsia="黑体" w:hint="eastAsia"/>
          <w:b/>
          <w:color w:val="000000"/>
          <w:sz w:val="28"/>
          <w:szCs w:val="28"/>
        </w:rPr>
        <w:t>王相林</w:t>
      </w:r>
      <w:r w:rsidRPr="008A4432">
        <w:rPr>
          <w:rFonts w:ascii="黑体" w:eastAsia="黑体" w:hint="eastAsia"/>
          <w:b/>
          <w:color w:val="000000"/>
          <w:sz w:val="28"/>
          <w:szCs w:val="28"/>
        </w:rPr>
        <w:t>编，</w:t>
      </w:r>
      <w:r w:rsidR="00055ADB">
        <w:rPr>
          <w:rFonts w:ascii="黑体" w:eastAsia="黑体" w:hint="eastAsia"/>
          <w:b/>
          <w:color w:val="000000"/>
          <w:sz w:val="28"/>
          <w:szCs w:val="28"/>
        </w:rPr>
        <w:t>机械工业</w:t>
      </w:r>
      <w:r w:rsidRPr="008A4432">
        <w:rPr>
          <w:rFonts w:ascii="黑体" w:eastAsia="黑体" w:hint="eastAsia"/>
          <w:b/>
          <w:color w:val="000000"/>
          <w:sz w:val="28"/>
          <w:szCs w:val="28"/>
        </w:rPr>
        <w:t>出版社，20</w:t>
      </w:r>
      <w:r>
        <w:rPr>
          <w:rFonts w:ascii="黑体" w:eastAsia="黑体" w:hint="eastAsia"/>
          <w:b/>
          <w:color w:val="000000"/>
          <w:sz w:val="28"/>
          <w:szCs w:val="28"/>
        </w:rPr>
        <w:t>1</w:t>
      </w:r>
      <w:r w:rsidR="00055ADB">
        <w:rPr>
          <w:rFonts w:ascii="黑体" w:eastAsia="黑体" w:hint="eastAsia"/>
          <w:b/>
          <w:color w:val="000000"/>
          <w:sz w:val="28"/>
          <w:szCs w:val="28"/>
        </w:rPr>
        <w:t>5</w:t>
      </w:r>
      <w:r w:rsidRPr="008A4432">
        <w:rPr>
          <w:rFonts w:ascii="黑体" w:eastAsia="黑体" w:hint="eastAsia"/>
          <w:b/>
          <w:color w:val="000000"/>
          <w:sz w:val="28"/>
          <w:szCs w:val="28"/>
        </w:rPr>
        <w:t>.</w:t>
      </w:r>
      <w:r w:rsidR="00055ADB">
        <w:rPr>
          <w:rFonts w:ascii="黑体" w:eastAsia="黑体" w:hint="eastAsia"/>
          <w:b/>
          <w:color w:val="000000"/>
          <w:sz w:val="28"/>
          <w:szCs w:val="28"/>
        </w:rPr>
        <w:t>02</w:t>
      </w:r>
    </w:p>
    <w:p w:rsidR="00404DEE" w:rsidRPr="00B74EB6" w:rsidRDefault="000E38C3"/>
    <w:sectPr w:rsidR="00404DEE" w:rsidRPr="00B74E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8C3" w:rsidRDefault="000E38C3" w:rsidP="006E665F">
      <w:r>
        <w:separator/>
      </w:r>
    </w:p>
  </w:endnote>
  <w:endnote w:type="continuationSeparator" w:id="0">
    <w:p w:rsidR="000E38C3" w:rsidRDefault="000E38C3" w:rsidP="006E6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8C3" w:rsidRDefault="000E38C3" w:rsidP="006E665F">
      <w:r>
        <w:separator/>
      </w:r>
    </w:p>
  </w:footnote>
  <w:footnote w:type="continuationSeparator" w:id="0">
    <w:p w:rsidR="000E38C3" w:rsidRDefault="000E38C3" w:rsidP="006E66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04FE9"/>
    <w:multiLevelType w:val="multilevel"/>
    <w:tmpl w:val="C55E2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A325A5"/>
    <w:multiLevelType w:val="multilevel"/>
    <w:tmpl w:val="E08E5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C52E08"/>
    <w:multiLevelType w:val="multilevel"/>
    <w:tmpl w:val="DFF672C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252D34"/>
    <w:multiLevelType w:val="hybridMultilevel"/>
    <w:tmpl w:val="3E942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BF90AF4"/>
    <w:multiLevelType w:val="multilevel"/>
    <w:tmpl w:val="DFF67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A413E5"/>
    <w:multiLevelType w:val="multilevel"/>
    <w:tmpl w:val="DC6E0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E477C2"/>
    <w:multiLevelType w:val="multilevel"/>
    <w:tmpl w:val="2C4A9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516C2F"/>
    <w:multiLevelType w:val="hybridMultilevel"/>
    <w:tmpl w:val="3E942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DE10219"/>
    <w:multiLevelType w:val="hybridMultilevel"/>
    <w:tmpl w:val="3E942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0CD0C37"/>
    <w:multiLevelType w:val="multilevel"/>
    <w:tmpl w:val="B8B8E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7B356D"/>
    <w:multiLevelType w:val="hybridMultilevel"/>
    <w:tmpl w:val="E0826C24"/>
    <w:lvl w:ilvl="0" w:tplc="0262C2A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55150BF"/>
    <w:multiLevelType w:val="multilevel"/>
    <w:tmpl w:val="EBE66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286147"/>
    <w:multiLevelType w:val="multilevel"/>
    <w:tmpl w:val="68C48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2A1CFD"/>
    <w:multiLevelType w:val="hybridMultilevel"/>
    <w:tmpl w:val="3E942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38DF142D"/>
    <w:multiLevelType w:val="hybridMultilevel"/>
    <w:tmpl w:val="3E942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99A6723"/>
    <w:multiLevelType w:val="hybridMultilevel"/>
    <w:tmpl w:val="D722B7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4B72228F"/>
    <w:multiLevelType w:val="multilevel"/>
    <w:tmpl w:val="242E7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C790992"/>
    <w:multiLevelType w:val="hybridMultilevel"/>
    <w:tmpl w:val="3E942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4D5D2E45"/>
    <w:multiLevelType w:val="hybridMultilevel"/>
    <w:tmpl w:val="3E942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4D713AC3"/>
    <w:multiLevelType w:val="hybridMultilevel"/>
    <w:tmpl w:val="1E561EBE"/>
    <w:lvl w:ilvl="0" w:tplc="37D8D322">
      <w:start w:val="1"/>
      <w:numFmt w:val="decimal"/>
      <w:lvlText w:val="[%1]"/>
      <w:lvlJc w:val="left"/>
      <w:pPr>
        <w:ind w:left="844" w:hanging="4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264" w:hanging="420"/>
      </w:pPr>
    </w:lvl>
    <w:lvl w:ilvl="2" w:tplc="0409001B" w:tentative="1">
      <w:start w:val="1"/>
      <w:numFmt w:val="lowerRoman"/>
      <w:lvlText w:val="%3."/>
      <w:lvlJc w:val="righ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9" w:tentative="1">
      <w:start w:val="1"/>
      <w:numFmt w:val="lowerLetter"/>
      <w:lvlText w:val="%5)"/>
      <w:lvlJc w:val="left"/>
      <w:pPr>
        <w:ind w:left="2524" w:hanging="420"/>
      </w:pPr>
    </w:lvl>
    <w:lvl w:ilvl="5" w:tplc="0409001B" w:tentative="1">
      <w:start w:val="1"/>
      <w:numFmt w:val="lowerRoman"/>
      <w:lvlText w:val="%6."/>
      <w:lvlJc w:val="righ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9" w:tentative="1">
      <w:start w:val="1"/>
      <w:numFmt w:val="lowerLetter"/>
      <w:lvlText w:val="%8)"/>
      <w:lvlJc w:val="left"/>
      <w:pPr>
        <w:ind w:left="3784" w:hanging="420"/>
      </w:pPr>
    </w:lvl>
    <w:lvl w:ilvl="8" w:tplc="0409001B" w:tentative="1">
      <w:start w:val="1"/>
      <w:numFmt w:val="lowerRoman"/>
      <w:lvlText w:val="%9."/>
      <w:lvlJc w:val="right"/>
      <w:pPr>
        <w:ind w:left="4204" w:hanging="420"/>
      </w:pPr>
    </w:lvl>
  </w:abstractNum>
  <w:abstractNum w:abstractNumId="20" w15:restartNumberingAfterBreak="0">
    <w:nsid w:val="50F5041D"/>
    <w:multiLevelType w:val="hybridMultilevel"/>
    <w:tmpl w:val="3E942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52E866EF"/>
    <w:multiLevelType w:val="hybridMultilevel"/>
    <w:tmpl w:val="376A31E0"/>
    <w:lvl w:ilvl="0" w:tplc="90D6DFA4">
      <w:start w:val="1"/>
      <w:numFmt w:val="japaneseCounting"/>
      <w:lvlText w:val="%1、"/>
      <w:lvlJc w:val="left"/>
      <w:pPr>
        <w:ind w:left="420" w:hanging="420"/>
      </w:pPr>
      <w:rPr>
        <w:rFonts w:ascii="宋体" w:hAnsi="宋体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583A740E"/>
    <w:multiLevelType w:val="hybridMultilevel"/>
    <w:tmpl w:val="3E942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62A10C95"/>
    <w:multiLevelType w:val="hybridMultilevel"/>
    <w:tmpl w:val="3E942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63DE7D49"/>
    <w:multiLevelType w:val="hybridMultilevel"/>
    <w:tmpl w:val="3E942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66FF03ED"/>
    <w:multiLevelType w:val="multilevel"/>
    <w:tmpl w:val="DFF672C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931510A"/>
    <w:multiLevelType w:val="multilevel"/>
    <w:tmpl w:val="74E05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17E32A3"/>
    <w:multiLevelType w:val="hybridMultilevel"/>
    <w:tmpl w:val="3E942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7243427D"/>
    <w:multiLevelType w:val="hybridMultilevel"/>
    <w:tmpl w:val="3E942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7D91693D"/>
    <w:multiLevelType w:val="hybridMultilevel"/>
    <w:tmpl w:val="3E942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7F751170"/>
    <w:multiLevelType w:val="hybridMultilevel"/>
    <w:tmpl w:val="3E942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21"/>
  </w:num>
  <w:num w:numId="15">
    <w:abstractNumId w:val="10"/>
  </w:num>
  <w:num w:numId="16">
    <w:abstractNumId w:val="27"/>
  </w:num>
  <w:num w:numId="17">
    <w:abstractNumId w:val="30"/>
  </w:num>
  <w:num w:numId="18">
    <w:abstractNumId w:val="8"/>
  </w:num>
  <w:num w:numId="19">
    <w:abstractNumId w:val="13"/>
  </w:num>
  <w:num w:numId="20">
    <w:abstractNumId w:val="20"/>
  </w:num>
  <w:num w:numId="21">
    <w:abstractNumId w:val="29"/>
  </w:num>
  <w:num w:numId="22">
    <w:abstractNumId w:val="19"/>
  </w:num>
  <w:num w:numId="23">
    <w:abstractNumId w:val="7"/>
  </w:num>
  <w:num w:numId="24">
    <w:abstractNumId w:val="28"/>
  </w:num>
  <w:num w:numId="25">
    <w:abstractNumId w:val="3"/>
  </w:num>
  <w:num w:numId="26">
    <w:abstractNumId w:val="14"/>
  </w:num>
  <w:num w:numId="27">
    <w:abstractNumId w:val="24"/>
  </w:num>
  <w:num w:numId="28">
    <w:abstractNumId w:val="23"/>
  </w:num>
  <w:num w:numId="29">
    <w:abstractNumId w:val="18"/>
  </w:num>
  <w:num w:numId="30">
    <w:abstractNumId w:val="22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EB6"/>
    <w:rsid w:val="00055ADB"/>
    <w:rsid w:val="000C356B"/>
    <w:rsid w:val="000E38C3"/>
    <w:rsid w:val="00627C9D"/>
    <w:rsid w:val="006873A2"/>
    <w:rsid w:val="006E665F"/>
    <w:rsid w:val="00B74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D55441"/>
  <w15:docId w15:val="{FA44E30A-CDF2-42A9-9642-6D18A2061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EB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4EB6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6E66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E665F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E66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E665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161</Words>
  <Characters>922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XM</dc:creator>
  <cp:lastModifiedBy>万俟枫</cp:lastModifiedBy>
  <cp:revision>2</cp:revision>
  <dcterms:created xsi:type="dcterms:W3CDTF">2016-09-12T12:09:00Z</dcterms:created>
  <dcterms:modified xsi:type="dcterms:W3CDTF">2016-09-21T07:10:00Z</dcterms:modified>
</cp:coreProperties>
</file>